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9889" w:type="dxa"/>
        <w:jc w:val="center"/>
        <w:tblLook w:val="04A0" w:firstRow="1" w:lastRow="0" w:firstColumn="1" w:lastColumn="0" w:noHBand="0" w:noVBand="1"/>
      </w:tblPr>
      <w:tblGrid>
        <w:gridCol w:w="9889"/>
      </w:tblGrid>
      <w:tr w:rsidR="00074BBC" w:rsidRPr="00591AA1" w:rsidTr="00074BBC">
        <w:trPr>
          <w:trHeight w:val="3196"/>
          <w:jc w:val="center"/>
        </w:trPr>
        <w:tc>
          <w:tcPr>
            <w:tcW w:w="9889" w:type="dxa"/>
          </w:tcPr>
          <w:p w:rsidR="00074BBC" w:rsidRPr="005B48F4" w:rsidRDefault="00074BBC" w:rsidP="00DD4644">
            <w:pPr>
              <w:rPr>
                <w:rFonts w:cs="B Nazanin"/>
                <w:b/>
                <w:bCs/>
                <w:rtl/>
                <w:lang w:bidi="fa-IR"/>
              </w:rPr>
            </w:pPr>
            <w:r w:rsidRPr="005B48F4">
              <w:rPr>
                <w:rFonts w:cs="B Nazanin" w:hint="cs"/>
                <w:b/>
                <w:bCs/>
                <w:rtl/>
                <w:lang w:bidi="fa-IR"/>
              </w:rPr>
              <w:t>توجیه کلی طرح به لحاظ ارتباط عناصر بصری محور و محیط پیر</w:t>
            </w:r>
            <w:bookmarkStart w:id="0" w:name="_GoBack"/>
            <w:bookmarkEnd w:id="0"/>
            <w:r w:rsidRPr="005B48F4">
              <w:rPr>
                <w:rFonts w:cs="B Nazanin" w:hint="cs"/>
                <w:b/>
                <w:bCs/>
                <w:rtl/>
                <w:lang w:bidi="fa-IR"/>
              </w:rPr>
              <w:t>امون اجرای اثر(منظور از محور ابتدا تا انتهای یک خیابان اصلی، فرعی و یا یک بزرگراه می باشد):</w:t>
            </w:r>
          </w:p>
          <w:p w:rsidR="00074BBC" w:rsidRPr="005B48F4" w:rsidRDefault="00074BBC" w:rsidP="00DD4644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074BBC" w:rsidRPr="00591AA1" w:rsidTr="00074BBC">
        <w:trPr>
          <w:trHeight w:val="2993"/>
          <w:jc w:val="center"/>
        </w:trPr>
        <w:tc>
          <w:tcPr>
            <w:tcW w:w="9889" w:type="dxa"/>
          </w:tcPr>
          <w:p w:rsidR="00074BBC" w:rsidRPr="005B48F4" w:rsidRDefault="00074BBC" w:rsidP="00DD4644">
            <w:pPr>
              <w:rPr>
                <w:rFonts w:cs="B Nazanin"/>
                <w:b/>
                <w:bCs/>
                <w:rtl/>
                <w:lang w:bidi="fa-IR"/>
              </w:rPr>
            </w:pPr>
            <w:r w:rsidRPr="005B48F4">
              <w:rPr>
                <w:rFonts w:cs="B Nazanin" w:hint="cs"/>
                <w:b/>
                <w:bCs/>
                <w:rtl/>
                <w:lang w:bidi="fa-IR"/>
              </w:rPr>
              <w:t>توجیه کلی طرح به لحاظ ارتباط محتوا و موضوع:</w:t>
            </w:r>
          </w:p>
        </w:tc>
      </w:tr>
    </w:tbl>
    <w:p w:rsidR="00E56070" w:rsidRPr="00DF4D7A" w:rsidRDefault="00E56070" w:rsidP="00E56070">
      <w:pPr>
        <w:ind w:left="89"/>
        <w:jc w:val="center"/>
        <w:rPr>
          <w:rFonts w:cs="B Nazanin"/>
          <w:b/>
          <w:bCs/>
          <w:rtl/>
        </w:rPr>
      </w:pPr>
      <w:r>
        <w:rPr>
          <w:rFonts w:cs="B Zar" w:hint="cs"/>
          <w:b/>
          <w:bCs/>
          <w:sz w:val="28"/>
          <w:szCs w:val="28"/>
          <w:rtl/>
        </w:rPr>
        <w:t xml:space="preserve">                                                                                     </w:t>
      </w:r>
      <w:r w:rsidRPr="005A10AB">
        <w:rPr>
          <w:rFonts w:cs="B Zar" w:hint="cs"/>
          <w:b/>
          <w:bCs/>
          <w:rtl/>
        </w:rPr>
        <w:t xml:space="preserve"> </w:t>
      </w:r>
      <w:r w:rsidRPr="00DF4D7A">
        <w:rPr>
          <w:rFonts w:cs="B Nazanin" w:hint="cs"/>
          <w:b/>
          <w:bCs/>
          <w:rtl/>
        </w:rPr>
        <w:t>تاریخ:</w:t>
      </w:r>
    </w:p>
    <w:p w:rsidR="00E56070" w:rsidRPr="00DF4D7A" w:rsidRDefault="00E56070" w:rsidP="00DF4D7A">
      <w:pPr>
        <w:ind w:left="89"/>
        <w:jc w:val="center"/>
        <w:rPr>
          <w:rFonts w:cs="B Nazanin"/>
          <w:b/>
          <w:bCs/>
          <w:rtl/>
        </w:rPr>
      </w:pPr>
      <w:r w:rsidRPr="00DF4D7A">
        <w:rPr>
          <w:rFonts w:cs="B Nazanin" w:hint="cs"/>
          <w:b/>
          <w:bCs/>
          <w:rtl/>
        </w:rPr>
        <w:t xml:space="preserve"> امضاء:</w:t>
      </w:r>
    </w:p>
    <w:p w:rsidR="00BF3EF2" w:rsidRPr="00500082" w:rsidRDefault="00BF3EF2" w:rsidP="00500082"/>
    <w:sectPr w:rsidR="00BF3EF2" w:rsidRPr="00500082" w:rsidSect="00D714B9">
      <w:headerReference w:type="default" r:id="rId7"/>
      <w:pgSz w:w="11906" w:h="16838" w:code="9"/>
      <w:pgMar w:top="567" w:right="567" w:bottom="1440" w:left="56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05EF" w:rsidRDefault="005205EF" w:rsidP="00D714B9">
      <w:r>
        <w:separator/>
      </w:r>
    </w:p>
  </w:endnote>
  <w:endnote w:type="continuationSeparator" w:id="0">
    <w:p w:rsidR="005205EF" w:rsidRDefault="005205EF" w:rsidP="00D71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Nazanin">
    <w:panose1 w:val="02000506000000020002"/>
    <w:charset w:val="00"/>
    <w:family w:val="auto"/>
    <w:pitch w:val="variable"/>
    <w:sig w:usb0="00002003" w:usb1="00000000" w:usb2="00000000" w:usb3="00000000" w:csb0="00000041" w:csb1="00000000"/>
  </w:font>
  <w:font w:name="B Mitra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05EF" w:rsidRDefault="005205EF" w:rsidP="00D714B9">
      <w:r>
        <w:separator/>
      </w:r>
    </w:p>
  </w:footnote>
  <w:footnote w:type="continuationSeparator" w:id="0">
    <w:p w:rsidR="005205EF" w:rsidRDefault="005205EF" w:rsidP="00D714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9990" w:type="dxa"/>
      <w:tblInd w:w="44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980"/>
      <w:gridCol w:w="4320"/>
      <w:gridCol w:w="3690"/>
    </w:tblGrid>
    <w:tr w:rsidR="00DF4D7A" w:rsidRPr="001517A6" w:rsidTr="00DF4D7A">
      <w:trPr>
        <w:trHeight w:val="254"/>
      </w:trPr>
      <w:tc>
        <w:tcPr>
          <w:tcW w:w="1980" w:type="dxa"/>
          <w:vMerge w:val="restart"/>
          <w:tcBorders>
            <w:top w:val="single" w:sz="12" w:space="0" w:color="auto"/>
            <w:left w:val="single" w:sz="12" w:space="0" w:color="auto"/>
            <w:right w:val="single" w:sz="4" w:space="0" w:color="auto"/>
          </w:tcBorders>
          <w:shd w:val="clear" w:color="auto" w:fill="auto"/>
        </w:tcPr>
        <w:p w:rsidR="00DF4D7A" w:rsidRDefault="00DF4D7A" w:rsidP="00DF4D7A">
          <w:pPr>
            <w:pStyle w:val="Header"/>
            <w:rPr>
              <w:rFonts w:cs="B Nazanin"/>
              <w:rtl/>
            </w:rPr>
          </w:pPr>
          <w:r w:rsidRPr="00713431">
            <w:rPr>
              <w:rFonts w:cs="B Nazanin" w:hint="cs"/>
              <w:noProof/>
              <w:rtl/>
            </w:rPr>
            <w:drawing>
              <wp:anchor distT="0" distB="0" distL="114300" distR="114300" simplePos="0" relativeHeight="251661824" behindDoc="0" locked="0" layoutInCell="1" allowOverlap="1" wp14:anchorId="7F03EBA5" wp14:editId="54740C1B">
                <wp:simplePos x="0" y="0"/>
                <wp:positionH relativeFrom="column">
                  <wp:posOffset>187932</wp:posOffset>
                </wp:positionH>
                <wp:positionV relativeFrom="paragraph">
                  <wp:posOffset>50165</wp:posOffset>
                </wp:positionV>
                <wp:extent cx="657860" cy="716280"/>
                <wp:effectExtent l="0" t="0" r="8890" b="0"/>
                <wp:wrapNone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-116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860" cy="716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DF4D7A" w:rsidRDefault="00DF4D7A" w:rsidP="00DF4D7A">
          <w:pPr>
            <w:pStyle w:val="Header"/>
            <w:rPr>
              <w:rFonts w:cs="B Nazanin"/>
              <w:rtl/>
            </w:rPr>
          </w:pPr>
        </w:p>
        <w:p w:rsidR="00DF4D7A" w:rsidRPr="00713431" w:rsidRDefault="00DF4D7A" w:rsidP="00DF4D7A">
          <w:pPr>
            <w:pStyle w:val="Header"/>
            <w:tabs>
              <w:tab w:val="center" w:pos="1026"/>
            </w:tabs>
            <w:rPr>
              <w:rFonts w:cs="B Nazanin"/>
              <w:b/>
              <w:bCs/>
              <w:rtl/>
            </w:rPr>
          </w:pPr>
        </w:p>
      </w:tc>
      <w:tc>
        <w:tcPr>
          <w:tcW w:w="4320" w:type="dxa"/>
          <w:vMerge w:val="restart"/>
          <w:tcBorders>
            <w:top w:val="single" w:sz="12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DF4D7A" w:rsidRPr="00500082" w:rsidRDefault="00DF4D7A" w:rsidP="00DF4D7A">
          <w:pPr>
            <w:ind w:left="89"/>
            <w:jc w:val="center"/>
            <w:rPr>
              <w:rFonts w:cs="B Titr"/>
              <w:b/>
              <w:bCs/>
              <w:sz w:val="28"/>
              <w:szCs w:val="32"/>
              <w:rtl/>
            </w:rPr>
          </w:pPr>
          <w:r w:rsidRPr="00500082">
            <w:rPr>
              <w:rFonts w:cs="B Titr" w:hint="cs"/>
              <w:b/>
              <w:bCs/>
              <w:sz w:val="28"/>
              <w:szCs w:val="32"/>
              <w:rtl/>
            </w:rPr>
            <w:t xml:space="preserve">فرم </w:t>
          </w:r>
          <w:r>
            <w:rPr>
              <w:rFonts w:cs="B Titr" w:hint="cs"/>
              <w:b/>
              <w:bCs/>
              <w:sz w:val="28"/>
              <w:szCs w:val="32"/>
              <w:rtl/>
            </w:rPr>
            <w:t>توجیه</w:t>
          </w:r>
          <w:r w:rsidRPr="00500082">
            <w:rPr>
              <w:rFonts w:cs="B Titr" w:hint="cs"/>
              <w:b/>
              <w:bCs/>
              <w:sz w:val="28"/>
              <w:szCs w:val="32"/>
              <w:rtl/>
            </w:rPr>
            <w:t xml:space="preserve"> </w:t>
          </w:r>
          <w:r>
            <w:rPr>
              <w:rFonts w:cs="B Titr" w:hint="cs"/>
              <w:b/>
              <w:bCs/>
              <w:sz w:val="28"/>
              <w:szCs w:val="32"/>
              <w:rtl/>
              <w:lang w:bidi="fa-IR"/>
            </w:rPr>
            <w:t>طرح هنری</w:t>
          </w:r>
          <w:r w:rsidRPr="00500082">
            <w:rPr>
              <w:rFonts w:ascii="IRNazanin" w:hAnsi="IRNazanin" w:cs="B Titr" w:hint="cs"/>
              <w:b/>
              <w:bCs/>
              <w:sz w:val="28"/>
              <w:szCs w:val="32"/>
              <w:rtl/>
            </w:rPr>
            <w:t xml:space="preserve">  </w:t>
          </w:r>
        </w:p>
      </w:tc>
      <w:tc>
        <w:tcPr>
          <w:tcW w:w="3690" w:type="dxa"/>
          <w:tcBorders>
            <w:top w:val="single" w:sz="12" w:space="0" w:color="auto"/>
            <w:left w:val="single" w:sz="4" w:space="0" w:color="auto"/>
            <w:right w:val="single" w:sz="4" w:space="0" w:color="auto"/>
          </w:tcBorders>
        </w:tcPr>
        <w:p w:rsidR="00DF4D7A" w:rsidRPr="001517A6" w:rsidRDefault="00DF4D7A" w:rsidP="00DF4D7A">
          <w:pPr>
            <w:rPr>
              <w:rFonts w:cs="B Nazanin"/>
              <w:b/>
              <w:bCs/>
            </w:rPr>
          </w:pPr>
          <w:r w:rsidRPr="001517A6">
            <w:rPr>
              <w:rFonts w:cs="B Nazanin" w:hint="cs"/>
              <w:b/>
              <w:bCs/>
              <w:rtl/>
            </w:rPr>
            <w:t>کد مدرک:</w:t>
          </w:r>
          <w:r>
            <w:rPr>
              <w:rFonts w:cs="B Nazanin"/>
              <w:b/>
              <w:bCs/>
            </w:rPr>
            <w:t xml:space="preserve">          </w:t>
          </w:r>
          <w:r>
            <w:rPr>
              <w:rFonts w:cs="B Nazanin" w:hint="cs"/>
              <w:b/>
              <w:bCs/>
              <w:rtl/>
            </w:rPr>
            <w:t xml:space="preserve">    </w:t>
          </w:r>
          <w:r>
            <w:rPr>
              <w:rFonts w:cs="B Nazanin"/>
              <w:b/>
              <w:bCs/>
            </w:rPr>
            <w:t xml:space="preserve">               </w:t>
          </w:r>
          <w:r w:rsidRPr="001517A6">
            <w:rPr>
              <w:rFonts w:cs="B Nazanin" w:hint="cs"/>
              <w:b/>
              <w:bCs/>
              <w:rtl/>
            </w:rPr>
            <w:t xml:space="preserve"> </w:t>
          </w:r>
          <w:r w:rsidRPr="000011F4">
            <w:rPr>
              <w:b/>
              <w:bCs/>
            </w:rPr>
            <w:t>F</w:t>
          </w:r>
          <w:r>
            <w:rPr>
              <w:b/>
              <w:bCs/>
            </w:rPr>
            <w:t>G13</w:t>
          </w:r>
          <w:r>
            <w:rPr>
              <w:b/>
              <w:bCs/>
            </w:rPr>
            <w:t>7</w:t>
          </w:r>
        </w:p>
      </w:tc>
    </w:tr>
    <w:tr w:rsidR="00DF4D7A" w:rsidRPr="001517A6" w:rsidTr="00DF4D7A">
      <w:trPr>
        <w:trHeight w:val="258"/>
      </w:trPr>
      <w:tc>
        <w:tcPr>
          <w:tcW w:w="1980" w:type="dxa"/>
          <w:vMerge/>
          <w:tcBorders>
            <w:left w:val="single" w:sz="12" w:space="0" w:color="auto"/>
            <w:right w:val="single" w:sz="4" w:space="0" w:color="auto"/>
          </w:tcBorders>
          <w:shd w:val="clear" w:color="auto" w:fill="auto"/>
        </w:tcPr>
        <w:p w:rsidR="00DF4D7A" w:rsidRDefault="00DF4D7A" w:rsidP="00DF4D7A">
          <w:pPr>
            <w:pStyle w:val="Header"/>
            <w:rPr>
              <w:noProof/>
            </w:rPr>
          </w:pPr>
        </w:p>
      </w:tc>
      <w:tc>
        <w:tcPr>
          <w:tcW w:w="4320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DF4D7A" w:rsidRPr="001517A6" w:rsidRDefault="00DF4D7A" w:rsidP="00DF4D7A">
          <w:pPr>
            <w:pStyle w:val="Header"/>
            <w:jc w:val="center"/>
            <w:rPr>
              <w:rFonts w:cs="B Nazanin"/>
              <w:b/>
              <w:bCs/>
              <w:sz w:val="36"/>
              <w:szCs w:val="36"/>
              <w:rtl/>
            </w:rPr>
          </w:pPr>
        </w:p>
      </w:tc>
      <w:tc>
        <w:tcPr>
          <w:tcW w:w="3690" w:type="dxa"/>
          <w:tcBorders>
            <w:left w:val="single" w:sz="4" w:space="0" w:color="auto"/>
            <w:right w:val="single" w:sz="4" w:space="0" w:color="auto"/>
          </w:tcBorders>
        </w:tcPr>
        <w:p w:rsidR="00DF4D7A" w:rsidRDefault="00DF4D7A" w:rsidP="00DF4D7A">
          <w:pPr>
            <w:rPr>
              <w:rFonts w:cs="B Nazanin"/>
              <w:b/>
              <w:bCs/>
              <w:rtl/>
              <w:lang w:bidi="fa-IR"/>
            </w:rPr>
          </w:pPr>
          <w:r w:rsidRPr="001217FD">
            <w:rPr>
              <w:rFonts w:cs="B Nazanin"/>
              <w:b/>
              <w:bCs/>
              <w:rtl/>
            </w:rPr>
            <w:t>شماره</w:t>
          </w:r>
          <w:r w:rsidRPr="001217FD">
            <w:rPr>
              <w:rFonts w:cs="B Nazanin" w:hint="cs"/>
              <w:b/>
              <w:bCs/>
              <w:rtl/>
            </w:rPr>
            <w:t xml:space="preserve">  و تاریخ بازنگری</w:t>
          </w:r>
          <w:r w:rsidRPr="001217FD">
            <w:rPr>
              <w:rFonts w:cs="B Nazanin"/>
              <w:b/>
              <w:bCs/>
              <w:rtl/>
            </w:rPr>
            <w:t>:</w:t>
          </w:r>
          <w:r>
            <w:rPr>
              <w:rFonts w:cs="B Nazanin"/>
              <w:b/>
              <w:bCs/>
            </w:rPr>
            <w:t xml:space="preserve">     </w:t>
          </w:r>
          <w:r>
            <w:rPr>
              <w:rFonts w:cs="B Nazanin" w:hint="cs"/>
              <w:b/>
              <w:bCs/>
              <w:rtl/>
            </w:rPr>
            <w:t xml:space="preserve"> </w:t>
          </w:r>
          <w:r w:rsidRPr="006F7072">
            <w:rPr>
              <w:rFonts w:cs="B Nazanin"/>
            </w:rPr>
            <w:t>00</w:t>
          </w:r>
          <w:r w:rsidRPr="001217FD">
            <w:rPr>
              <w:rFonts w:cs="B Nazanin" w:hint="cs"/>
              <w:rtl/>
            </w:rPr>
            <w:t>-</w:t>
          </w:r>
          <w:r>
            <w:rPr>
              <w:rFonts w:cs="B Nazanin" w:hint="cs"/>
              <w:b/>
              <w:bCs/>
              <w:rtl/>
            </w:rPr>
            <w:t>15</w:t>
          </w:r>
          <w:r w:rsidRPr="00584C07">
            <w:rPr>
              <w:rFonts w:cs="B Nazanin" w:hint="cs"/>
              <w:b/>
              <w:bCs/>
              <w:rtl/>
            </w:rPr>
            <w:t>/</w:t>
          </w:r>
          <w:r>
            <w:rPr>
              <w:rFonts w:cs="B Nazanin" w:hint="cs"/>
              <w:b/>
              <w:bCs/>
              <w:rtl/>
              <w:lang w:bidi="fa-IR"/>
            </w:rPr>
            <w:t>04</w:t>
          </w:r>
          <w:r w:rsidRPr="00584C07">
            <w:rPr>
              <w:rFonts w:cs="B Nazanin" w:hint="cs"/>
              <w:b/>
              <w:bCs/>
              <w:rtl/>
            </w:rPr>
            <w:t>/</w:t>
          </w:r>
          <w:r>
            <w:rPr>
              <w:rFonts w:cs="B Nazanin" w:hint="cs"/>
              <w:b/>
              <w:bCs/>
              <w:rtl/>
              <w:lang w:bidi="fa-IR"/>
            </w:rPr>
            <w:t>00</w:t>
          </w:r>
        </w:p>
      </w:tc>
    </w:tr>
    <w:tr w:rsidR="00DF4D7A" w:rsidRPr="001517A6" w:rsidTr="00DF4D7A">
      <w:trPr>
        <w:trHeight w:val="458"/>
      </w:trPr>
      <w:tc>
        <w:tcPr>
          <w:tcW w:w="1980" w:type="dxa"/>
          <w:vMerge/>
          <w:tcBorders>
            <w:left w:val="single" w:sz="12" w:space="0" w:color="auto"/>
            <w:bottom w:val="single" w:sz="12" w:space="0" w:color="auto"/>
            <w:right w:val="single" w:sz="4" w:space="0" w:color="auto"/>
          </w:tcBorders>
          <w:shd w:val="clear" w:color="auto" w:fill="auto"/>
        </w:tcPr>
        <w:p w:rsidR="00DF4D7A" w:rsidRDefault="00DF4D7A" w:rsidP="00DF4D7A">
          <w:pPr>
            <w:pStyle w:val="Header"/>
            <w:rPr>
              <w:noProof/>
            </w:rPr>
          </w:pPr>
        </w:p>
      </w:tc>
      <w:tc>
        <w:tcPr>
          <w:tcW w:w="4320" w:type="dxa"/>
          <w:vMerge/>
          <w:tcBorders>
            <w:left w:val="single" w:sz="4" w:space="0" w:color="auto"/>
            <w:bottom w:val="single" w:sz="12" w:space="0" w:color="auto"/>
            <w:right w:val="single" w:sz="4" w:space="0" w:color="auto"/>
          </w:tcBorders>
          <w:shd w:val="clear" w:color="auto" w:fill="auto"/>
          <w:vAlign w:val="center"/>
        </w:tcPr>
        <w:p w:rsidR="00DF4D7A" w:rsidRPr="001517A6" w:rsidRDefault="00DF4D7A" w:rsidP="00DF4D7A">
          <w:pPr>
            <w:pStyle w:val="Header"/>
            <w:jc w:val="center"/>
            <w:rPr>
              <w:rFonts w:cs="B Nazanin"/>
              <w:b/>
              <w:bCs/>
              <w:sz w:val="36"/>
              <w:szCs w:val="36"/>
              <w:rtl/>
            </w:rPr>
          </w:pPr>
        </w:p>
      </w:tc>
      <w:tc>
        <w:tcPr>
          <w:tcW w:w="3690" w:type="dxa"/>
          <w:tcBorders>
            <w:left w:val="single" w:sz="4" w:space="0" w:color="auto"/>
            <w:bottom w:val="single" w:sz="12" w:space="0" w:color="auto"/>
            <w:right w:val="single" w:sz="4" w:space="0" w:color="auto"/>
          </w:tcBorders>
        </w:tcPr>
        <w:p w:rsidR="00DF4D7A" w:rsidRDefault="00DF4D7A" w:rsidP="00DF4D7A">
          <w:pPr>
            <w:rPr>
              <w:rFonts w:cs="B Nazanin"/>
              <w:b/>
              <w:bCs/>
              <w:rtl/>
            </w:rPr>
          </w:pPr>
          <w:r w:rsidRPr="001217FD">
            <w:rPr>
              <w:rFonts w:cs="B Nazanin" w:hint="cs"/>
              <w:b/>
              <w:bCs/>
              <w:rtl/>
            </w:rPr>
            <w:t xml:space="preserve">شماره صفحه: </w:t>
          </w:r>
          <w:r>
            <w:rPr>
              <w:rFonts w:cs="B Mitra"/>
              <w:b/>
              <w:bCs/>
            </w:rPr>
            <w:t xml:space="preserve">    </w:t>
          </w:r>
          <w:r w:rsidRPr="001217FD">
            <w:rPr>
              <w:rFonts w:cs="B Mitra" w:hint="cs"/>
              <w:b/>
              <w:bCs/>
              <w:rtl/>
            </w:rPr>
            <w:t xml:space="preserve"> </w:t>
          </w:r>
          <w:r>
            <w:rPr>
              <w:rFonts w:cs="B Mitra"/>
              <w:b/>
              <w:bCs/>
            </w:rPr>
            <w:t xml:space="preserve">  </w:t>
          </w:r>
          <w:r w:rsidRPr="001217FD">
            <w:rPr>
              <w:rFonts w:cs="B Mitra" w:hint="cs"/>
              <w:b/>
              <w:bCs/>
              <w:rtl/>
            </w:rPr>
            <w:t xml:space="preserve">      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PAGE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AD2DEF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  <w:r>
            <w:rPr>
              <w:rFonts w:cs="B Mitra"/>
              <w:b/>
              <w:bCs/>
            </w:rPr>
            <w:t xml:space="preserve"> </w:t>
          </w:r>
          <w:r w:rsidRPr="00034FDE">
            <w:rPr>
              <w:rFonts w:cs="B Nazanin" w:hint="cs"/>
              <w:rtl/>
            </w:rPr>
            <w:t>از</w:t>
          </w:r>
          <w:r>
            <w:rPr>
              <w:rFonts w:cs="B Mitra"/>
            </w:rPr>
            <w:t xml:space="preserve">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PAGE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AD2DEF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</w:p>
      </w:tc>
    </w:tr>
  </w:tbl>
  <w:p w:rsidR="00D714B9" w:rsidRDefault="00D714B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B47"/>
    <w:rsid w:val="0005552B"/>
    <w:rsid w:val="00074BBC"/>
    <w:rsid w:val="00081E85"/>
    <w:rsid w:val="00084AD9"/>
    <w:rsid w:val="001E2CCB"/>
    <w:rsid w:val="001F14DD"/>
    <w:rsid w:val="002A6A4D"/>
    <w:rsid w:val="003E34FA"/>
    <w:rsid w:val="004A4B04"/>
    <w:rsid w:val="004D6BB2"/>
    <w:rsid w:val="00500082"/>
    <w:rsid w:val="005205EF"/>
    <w:rsid w:val="005B58C0"/>
    <w:rsid w:val="005C7BF1"/>
    <w:rsid w:val="00623B6C"/>
    <w:rsid w:val="006253FF"/>
    <w:rsid w:val="00626154"/>
    <w:rsid w:val="0062794C"/>
    <w:rsid w:val="0063630A"/>
    <w:rsid w:val="0064690B"/>
    <w:rsid w:val="00664ED9"/>
    <w:rsid w:val="006C1398"/>
    <w:rsid w:val="006D467A"/>
    <w:rsid w:val="006F0489"/>
    <w:rsid w:val="007129EF"/>
    <w:rsid w:val="007779C7"/>
    <w:rsid w:val="007F490C"/>
    <w:rsid w:val="00885BC4"/>
    <w:rsid w:val="008D0667"/>
    <w:rsid w:val="00951D94"/>
    <w:rsid w:val="0099129A"/>
    <w:rsid w:val="00A014A6"/>
    <w:rsid w:val="00A708E1"/>
    <w:rsid w:val="00A943FF"/>
    <w:rsid w:val="00AC2F42"/>
    <w:rsid w:val="00AC7EB1"/>
    <w:rsid w:val="00AD2DEF"/>
    <w:rsid w:val="00B2713C"/>
    <w:rsid w:val="00B64770"/>
    <w:rsid w:val="00B77B47"/>
    <w:rsid w:val="00B96C3A"/>
    <w:rsid w:val="00BF3EF2"/>
    <w:rsid w:val="00C7079D"/>
    <w:rsid w:val="00C73BA8"/>
    <w:rsid w:val="00D14557"/>
    <w:rsid w:val="00D714B9"/>
    <w:rsid w:val="00D80628"/>
    <w:rsid w:val="00D91B08"/>
    <w:rsid w:val="00D96B77"/>
    <w:rsid w:val="00DC3A1C"/>
    <w:rsid w:val="00DE194E"/>
    <w:rsid w:val="00DF100C"/>
    <w:rsid w:val="00DF4D7A"/>
    <w:rsid w:val="00E05310"/>
    <w:rsid w:val="00E41706"/>
    <w:rsid w:val="00E56070"/>
    <w:rsid w:val="00F61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BE1498C"/>
  <w15:docId w15:val="{499EF13D-C071-4CFF-9D14-E1B2F531D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7B47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7B47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D467A"/>
    <w:rPr>
      <w:color w:val="808080"/>
    </w:rPr>
  </w:style>
  <w:style w:type="paragraph" w:styleId="BalloonText">
    <w:name w:val="Balloon Text"/>
    <w:basedOn w:val="Normal"/>
    <w:link w:val="BalloonTextChar"/>
    <w:rsid w:val="006D46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467A"/>
    <w:rPr>
      <w:rFonts w:ascii="Tahoma" w:hAnsi="Tahoma" w:cs="Tahoma"/>
      <w:sz w:val="16"/>
      <w:szCs w:val="16"/>
      <w:lang w:bidi="ar-SA"/>
    </w:rPr>
  </w:style>
  <w:style w:type="paragraph" w:styleId="Header">
    <w:name w:val="header"/>
    <w:basedOn w:val="Normal"/>
    <w:link w:val="HeaderChar"/>
    <w:uiPriority w:val="99"/>
    <w:rsid w:val="00D714B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14B9"/>
    <w:rPr>
      <w:sz w:val="24"/>
      <w:szCs w:val="24"/>
      <w:lang w:bidi="ar-SA"/>
    </w:rPr>
  </w:style>
  <w:style w:type="paragraph" w:styleId="Footer">
    <w:name w:val="footer"/>
    <w:basedOn w:val="Normal"/>
    <w:link w:val="FooterChar"/>
    <w:rsid w:val="00D714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D714B9"/>
    <w:rPr>
      <w:sz w:val="24"/>
      <w:szCs w:val="24"/>
      <w:lang w:bidi="ar-SA"/>
    </w:rPr>
  </w:style>
  <w:style w:type="character" w:styleId="Emphasis">
    <w:name w:val="Emphasis"/>
    <w:basedOn w:val="DefaultParagraphFont"/>
    <w:qFormat/>
    <w:rsid w:val="00A943F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EB01F-8777-4DEA-B704-412457283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40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sahrestan</dc:creator>
  <cp:lastModifiedBy>Windows User</cp:lastModifiedBy>
  <cp:revision>25</cp:revision>
  <cp:lastPrinted>2010-01-26T05:56:00Z</cp:lastPrinted>
  <dcterms:created xsi:type="dcterms:W3CDTF">2017-04-15T09:19:00Z</dcterms:created>
  <dcterms:modified xsi:type="dcterms:W3CDTF">2021-07-06T03:09:00Z</dcterms:modified>
</cp:coreProperties>
</file>